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57B2" w14:textId="77777777" w:rsidR="004760F6" w:rsidRDefault="004760F6" w:rsidP="009E4BB7">
      <w:pPr>
        <w:keepNext/>
        <w:keepLines/>
        <w:rPr>
          <w:rFonts w:ascii="Arial" w:hAnsi="Arial" w:cs="Arial"/>
          <w:sz w:val="28"/>
          <w:szCs w:val="28"/>
          <w:lang w:val="en-US"/>
        </w:rPr>
      </w:pPr>
    </w:p>
    <w:p w14:paraId="12C5234E" w14:textId="77777777" w:rsidR="004760F6" w:rsidRPr="006160D2" w:rsidRDefault="004760F6" w:rsidP="004760F6">
      <w:pPr>
        <w:keepNext/>
        <w:keepLines/>
        <w:ind w:left="20"/>
        <w:rPr>
          <w:rFonts w:ascii="Arial" w:hAnsi="Arial" w:cs="Arial"/>
          <w:b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</w:t>
      </w:r>
      <w:r w:rsidRPr="006160D2">
        <w:rPr>
          <w:rFonts w:ascii="Arial" w:hAnsi="Arial" w:cs="Arial"/>
          <w:b/>
          <w:szCs w:val="28"/>
          <w:lang w:val="en-US"/>
        </w:rPr>
        <w:t>KOTİROVKA SORĞUSU</w:t>
      </w:r>
    </w:p>
    <w:p w14:paraId="2FE8206F" w14:textId="77777777" w:rsidR="004760F6" w:rsidRPr="00273534" w:rsidRDefault="004760F6" w:rsidP="00BC0596">
      <w:pPr>
        <w:keepNext/>
        <w:keepLines/>
        <w:spacing w:after="250"/>
        <w:rPr>
          <w:rFonts w:ascii="Arial" w:hAnsi="Arial" w:cs="Arial"/>
          <w:b/>
          <w:sz w:val="22"/>
          <w:lang w:val="en-US"/>
        </w:rPr>
      </w:pPr>
    </w:p>
    <w:p w14:paraId="77310588" w14:textId="77777777" w:rsidR="00166CDA" w:rsidRDefault="004760F6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Arial" w:hAnsi="Arial" w:cs="Arial"/>
          <w:noProof/>
          <w:lang w:val="az-Latn-AZ"/>
        </w:rPr>
      </w:pPr>
      <w:bookmarkStart w:id="0" w:name="bookmark3"/>
      <w:proofErr w:type="spellStart"/>
      <w:r w:rsidRPr="00511237">
        <w:rPr>
          <w:rStyle w:val="2"/>
          <w:bCs w:val="0"/>
          <w:szCs w:val="24"/>
          <w:lang w:val="en-US"/>
        </w:rPr>
        <w:t>Sifarişçi</w:t>
      </w:r>
      <w:proofErr w:type="spellEnd"/>
      <w:r w:rsidRPr="00511237">
        <w:rPr>
          <w:rStyle w:val="2"/>
          <w:bCs w:val="0"/>
          <w:szCs w:val="24"/>
          <w:lang w:val="en-US"/>
        </w:rPr>
        <w:t>:</w:t>
      </w:r>
      <w:r w:rsidRPr="00511237">
        <w:rPr>
          <w:rFonts w:ascii="Arial" w:hAnsi="Arial" w:cs="Arial"/>
          <w:sz w:val="22"/>
          <w:lang w:val="en-US"/>
        </w:rPr>
        <w:tab/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Əmanətlərin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Sığortalanması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Fondu</w:t>
      </w:r>
      <w:r w:rsidRPr="00511237">
        <w:rPr>
          <w:rFonts w:ascii="Arial" w:hAnsi="Arial" w:cs="Arial"/>
          <w:sz w:val="22"/>
          <w:lang w:val="en-US"/>
        </w:rPr>
        <w:t xml:space="preserve">, </w:t>
      </w:r>
      <w:r w:rsidR="00B82597" w:rsidRPr="00DA4C89">
        <w:rPr>
          <w:rFonts w:ascii="Arial" w:hAnsi="Arial" w:cs="Arial"/>
          <w:i/>
          <w:sz w:val="22"/>
          <w:lang w:val="en-US"/>
        </w:rPr>
        <w:t xml:space="preserve">AZ 1025 </w:t>
      </w:r>
      <w:proofErr w:type="spellStart"/>
      <w:r w:rsidR="00B82597" w:rsidRPr="00DA4C89">
        <w:rPr>
          <w:rFonts w:ascii="Arial" w:hAnsi="Arial" w:cs="Arial"/>
          <w:i/>
          <w:sz w:val="22"/>
          <w:lang w:val="en-US"/>
        </w:rPr>
        <w:t>Azərbaycan</w:t>
      </w:r>
      <w:proofErr w:type="spellEnd"/>
      <w:r w:rsidR="00B82597" w:rsidRPr="00DA4C89">
        <w:rPr>
          <w:rFonts w:ascii="Arial" w:hAnsi="Arial" w:cs="Arial"/>
          <w:i/>
          <w:sz w:val="22"/>
          <w:lang w:val="en-US"/>
        </w:rPr>
        <w:t>,</w:t>
      </w:r>
      <w:r w:rsidR="00B82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511237">
        <w:rPr>
          <w:rStyle w:val="20"/>
          <w:b w:val="0"/>
          <w:szCs w:val="24"/>
          <w:lang w:val="en-US"/>
        </w:rPr>
        <w:t>Bakı</w:t>
      </w:r>
      <w:proofErr w:type="spellEnd"/>
      <w:r w:rsidRPr="00511237">
        <w:rPr>
          <w:rStyle w:val="20"/>
          <w:b w:val="0"/>
          <w:szCs w:val="24"/>
          <w:lang w:val="en-US"/>
        </w:rPr>
        <w:t xml:space="preserve"> </w:t>
      </w:r>
      <w:proofErr w:type="spellStart"/>
      <w:r w:rsidRPr="00511237">
        <w:rPr>
          <w:rStyle w:val="20"/>
          <w:b w:val="0"/>
          <w:szCs w:val="24"/>
          <w:lang w:val="en-US"/>
        </w:rPr>
        <w:t>şəhəri</w:t>
      </w:r>
      <w:proofErr w:type="spellEnd"/>
      <w:r w:rsidRPr="00511237">
        <w:rPr>
          <w:rStyle w:val="20"/>
          <w:b w:val="0"/>
          <w:szCs w:val="24"/>
          <w:lang w:val="en-US"/>
        </w:rPr>
        <w:t xml:space="preserve">, </w:t>
      </w:r>
      <w:proofErr w:type="spellStart"/>
      <w:r w:rsidRPr="00511237">
        <w:rPr>
          <w:rStyle w:val="20"/>
          <w:b w:val="0"/>
          <w:szCs w:val="24"/>
          <w:lang w:val="en-US"/>
        </w:rPr>
        <w:t>Babək</w:t>
      </w:r>
      <w:proofErr w:type="spellEnd"/>
      <w:r w:rsidRPr="00511237">
        <w:rPr>
          <w:rStyle w:val="20"/>
          <w:b w:val="0"/>
          <w:szCs w:val="24"/>
          <w:lang w:val="en-US"/>
        </w:rPr>
        <w:t xml:space="preserve"> </w:t>
      </w:r>
      <w:proofErr w:type="spellStart"/>
      <w:r w:rsidRPr="00166CDA">
        <w:rPr>
          <w:rFonts w:ascii="Arial" w:hAnsi="Arial" w:cs="Arial"/>
          <w:i/>
          <w:sz w:val="22"/>
          <w:lang w:val="en-US"/>
        </w:rPr>
        <w:t>prospekti</w:t>
      </w:r>
      <w:proofErr w:type="spellEnd"/>
      <w:r w:rsidRPr="00166CDA">
        <w:rPr>
          <w:rFonts w:ascii="Arial" w:hAnsi="Arial" w:cs="Arial"/>
          <w:i/>
          <w:sz w:val="22"/>
          <w:lang w:val="en-US"/>
        </w:rPr>
        <w:t xml:space="preserve"> 16, </w:t>
      </w:r>
      <w:proofErr w:type="spellStart"/>
      <w:r w:rsidRPr="00166CDA">
        <w:rPr>
          <w:rFonts w:ascii="Arial" w:hAnsi="Arial" w:cs="Arial"/>
          <w:i/>
          <w:sz w:val="22"/>
          <w:lang w:val="en-US"/>
        </w:rPr>
        <w:t>telefon</w:t>
      </w:r>
      <w:proofErr w:type="spellEnd"/>
      <w:r w:rsidRPr="00166CDA">
        <w:rPr>
          <w:rFonts w:ascii="Arial" w:hAnsi="Arial" w:cs="Arial"/>
          <w:i/>
          <w:sz w:val="22"/>
          <w:lang w:val="en-US"/>
        </w:rPr>
        <w:t>:</w:t>
      </w:r>
      <w:bookmarkEnd w:id="0"/>
      <w:r w:rsidRPr="00166CDA">
        <w:rPr>
          <w:rFonts w:ascii="Arial" w:hAnsi="Arial" w:cs="Arial"/>
          <w:i/>
          <w:sz w:val="22"/>
          <w:lang w:val="en-US"/>
        </w:rPr>
        <w:t xml:space="preserve"> </w:t>
      </w:r>
      <w:bookmarkStart w:id="1" w:name="bookmark4"/>
      <w:r w:rsidR="00166CDA" w:rsidRPr="00166CDA">
        <w:rPr>
          <w:rFonts w:ascii="Arial" w:hAnsi="Arial" w:cs="Arial"/>
          <w:i/>
          <w:sz w:val="22"/>
          <w:lang w:val="en-US"/>
        </w:rPr>
        <w:t xml:space="preserve">(+994 12) 596 65 91, 596 65 92, 596 65 </w:t>
      </w:r>
      <w:proofErr w:type="gramStart"/>
      <w:r w:rsidR="00166CDA" w:rsidRPr="00166CDA">
        <w:rPr>
          <w:rFonts w:ascii="Arial" w:hAnsi="Arial" w:cs="Arial"/>
          <w:i/>
          <w:sz w:val="22"/>
          <w:lang w:val="en-US"/>
        </w:rPr>
        <w:t xml:space="preserve">93  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dax</w:t>
      </w:r>
      <w:proofErr w:type="spellEnd"/>
      <w:proofErr w:type="gramEnd"/>
      <w:r w:rsidR="00166CDA" w:rsidRPr="00166CDA">
        <w:rPr>
          <w:rFonts w:ascii="Arial" w:hAnsi="Arial" w:cs="Arial"/>
          <w:i/>
          <w:sz w:val="22"/>
          <w:lang w:val="en-US"/>
        </w:rPr>
        <w:t xml:space="preserve">. 1515, mob: +99450-698-66-44, 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Məsul</w:t>
      </w:r>
      <w:proofErr w:type="spellEnd"/>
      <w:r w:rsidR="00166CDA" w:rsidRPr="00166CDA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şəxs</w:t>
      </w:r>
      <w:proofErr w:type="spellEnd"/>
      <w:r w:rsidR="00166CDA" w:rsidRPr="00166CDA">
        <w:rPr>
          <w:rFonts w:ascii="Arial" w:hAnsi="Arial" w:cs="Arial"/>
          <w:i/>
          <w:sz w:val="22"/>
          <w:lang w:val="en-US"/>
        </w:rPr>
        <w:t xml:space="preserve">: 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Rufanə</w:t>
      </w:r>
      <w:proofErr w:type="spellEnd"/>
      <w:r w:rsidR="00166CDA" w:rsidRPr="00166CDA">
        <w:rPr>
          <w:rFonts w:ascii="Arial" w:hAnsi="Arial" w:cs="Arial"/>
          <w:i/>
          <w:sz w:val="22"/>
          <w:lang w:val="en-US"/>
        </w:rPr>
        <w:t xml:space="preserve"> Xanlarova-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Korporativ</w:t>
      </w:r>
      <w:proofErr w:type="spellEnd"/>
      <w:r w:rsidR="00166CDA" w:rsidRPr="00166CDA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hüquq</w:t>
      </w:r>
      <w:proofErr w:type="spellEnd"/>
      <w:r w:rsidR="00166CDA" w:rsidRPr="00166CDA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və</w:t>
      </w:r>
      <w:proofErr w:type="spellEnd"/>
      <w:r w:rsidR="00166CDA" w:rsidRPr="00166CDA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İnsan</w:t>
      </w:r>
      <w:proofErr w:type="spellEnd"/>
      <w:r w:rsidR="00166CDA" w:rsidRPr="00166CDA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resursları</w:t>
      </w:r>
      <w:proofErr w:type="spellEnd"/>
      <w:r w:rsidR="00166CDA" w:rsidRPr="00166CDA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şöbəsinin</w:t>
      </w:r>
      <w:proofErr w:type="spellEnd"/>
      <w:r w:rsidR="00166CDA" w:rsidRPr="00166CDA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="00166CDA" w:rsidRPr="00166CDA">
        <w:rPr>
          <w:rFonts w:ascii="Arial" w:hAnsi="Arial" w:cs="Arial"/>
          <w:i/>
          <w:sz w:val="22"/>
          <w:lang w:val="en-US"/>
        </w:rPr>
        <w:t>hüquqşünası</w:t>
      </w:r>
      <w:proofErr w:type="spellEnd"/>
      <w:r w:rsidR="00166CDA" w:rsidRPr="00166CDA">
        <w:rPr>
          <w:rFonts w:ascii="Arial" w:hAnsi="Arial" w:cs="Arial"/>
          <w:i/>
          <w:sz w:val="22"/>
          <w:lang w:val="en-US"/>
        </w:rPr>
        <w:t>.</w:t>
      </w:r>
    </w:p>
    <w:p w14:paraId="2EAE2FFD" w14:textId="77777777" w:rsidR="00166CDA" w:rsidRDefault="00166CDA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Arial" w:hAnsi="Arial" w:cs="Arial"/>
          <w:noProof/>
          <w:lang w:val="az-Latn-AZ"/>
        </w:rPr>
      </w:pPr>
    </w:p>
    <w:p w14:paraId="6B73C0DE" w14:textId="77777777" w:rsidR="006160D2" w:rsidRPr="00166CDA" w:rsidRDefault="004760F6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Arial" w:hAnsi="Arial" w:cs="Arial"/>
          <w:b/>
          <w:sz w:val="22"/>
          <w:lang w:val="az-Latn-AZ"/>
        </w:rPr>
      </w:pPr>
      <w:r w:rsidRPr="00166CDA">
        <w:rPr>
          <w:rFonts w:ascii="Arial" w:hAnsi="Arial" w:cs="Arial"/>
          <w:b/>
          <w:sz w:val="22"/>
          <w:lang w:val="az-Latn-AZ"/>
        </w:rPr>
        <w:t>Aşağıda göstərilən xidmətləri kotirovka sorğusu üsulu ilə almaq (satınalınması) niyyətindədir:</w:t>
      </w:r>
      <w:bookmarkEnd w:id="1"/>
    </w:p>
    <w:p w14:paraId="52BAFB2F" w14:textId="77777777" w:rsidR="004760F6" w:rsidRPr="006160D2" w:rsidRDefault="006160D2" w:rsidP="006160D2">
      <w:pPr>
        <w:keepNext/>
        <w:keepLines/>
        <w:spacing w:after="271" w:line="259" w:lineRule="exact"/>
        <w:jc w:val="both"/>
        <w:rPr>
          <w:rFonts w:ascii="Arial" w:eastAsia="Arial" w:hAnsi="Arial" w:cs="Arial"/>
          <w:color w:val="auto"/>
          <w:sz w:val="22"/>
          <w:lang w:val="en-US" w:eastAsia="en-US"/>
        </w:rPr>
      </w:pPr>
      <w:r>
        <w:rPr>
          <w:rFonts w:ascii="Arial" w:eastAsia="Arial" w:hAnsi="Arial" w:cs="Arial"/>
          <w:color w:val="auto"/>
          <w:sz w:val="22"/>
          <w:lang w:val="en-US" w:eastAsia="en-US"/>
        </w:rPr>
        <w:t>-</w:t>
      </w:r>
      <w:r w:rsidRPr="006160D2">
        <w:rPr>
          <w:rFonts w:ascii="Arial" w:eastAsia="Arial" w:hAnsi="Arial" w:cs="Arial"/>
          <w:color w:val="auto"/>
          <w:sz w:val="22"/>
          <w:lang w:val="en-US" w:eastAsia="en-US"/>
        </w:rPr>
        <w:t xml:space="preserve"> </w:t>
      </w:r>
      <w:proofErr w:type="spellStart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>Əmanətlərin</w:t>
      </w:r>
      <w:proofErr w:type="spellEnd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 xml:space="preserve"> </w:t>
      </w:r>
      <w:proofErr w:type="spellStart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>Sığortalanması</w:t>
      </w:r>
      <w:proofErr w:type="spellEnd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 xml:space="preserve"> </w:t>
      </w:r>
      <w:proofErr w:type="spellStart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>Fondunun</w:t>
      </w:r>
      <w:proofErr w:type="spellEnd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 xml:space="preserve"> </w:t>
      </w:r>
      <w:proofErr w:type="spellStart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>işçilərinin</w:t>
      </w:r>
      <w:proofErr w:type="spellEnd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 xml:space="preserve"> </w:t>
      </w:r>
      <w:proofErr w:type="spellStart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>tibbi</w:t>
      </w:r>
      <w:proofErr w:type="spellEnd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 xml:space="preserve"> </w:t>
      </w:r>
      <w:proofErr w:type="spellStart"/>
      <w:r w:rsidR="004760F6" w:rsidRPr="006160D2">
        <w:rPr>
          <w:rFonts w:ascii="Arial" w:eastAsia="Arial" w:hAnsi="Arial" w:cs="Arial"/>
          <w:color w:val="auto"/>
          <w:sz w:val="22"/>
          <w:lang w:val="en-US" w:eastAsia="en-US"/>
        </w:rPr>
        <w:t>sığortalanması</w:t>
      </w:r>
      <w:proofErr w:type="spellEnd"/>
    </w:p>
    <w:p w14:paraId="6A4321B3" w14:textId="77777777" w:rsidR="004760F6" w:rsidRPr="00511237" w:rsidRDefault="004760F6" w:rsidP="004760F6">
      <w:pPr>
        <w:pStyle w:val="22"/>
        <w:shd w:val="clear" w:color="auto" w:fill="auto"/>
        <w:spacing w:before="0" w:after="250"/>
        <w:ind w:firstLine="0"/>
        <w:rPr>
          <w:szCs w:val="24"/>
        </w:rPr>
      </w:pPr>
      <w:proofErr w:type="spellStart"/>
      <w:r w:rsidRPr="00511237">
        <w:rPr>
          <w:szCs w:val="24"/>
        </w:rPr>
        <w:t>Satınalma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müqaviləsi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üzrə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ödənişlər</w:t>
      </w:r>
      <w:proofErr w:type="spellEnd"/>
      <w:r w:rsidRPr="00511237">
        <w:rPr>
          <w:szCs w:val="24"/>
        </w:rPr>
        <w:t xml:space="preserve"> bank </w:t>
      </w:r>
      <w:proofErr w:type="spellStart"/>
      <w:r w:rsidRPr="00511237">
        <w:rPr>
          <w:szCs w:val="24"/>
        </w:rPr>
        <w:t>köçürməsi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yolu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ilə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aparılacaqdır</w:t>
      </w:r>
      <w:proofErr w:type="spellEnd"/>
      <w:r w:rsidRPr="00511237">
        <w:rPr>
          <w:szCs w:val="24"/>
        </w:rPr>
        <w:t>.</w:t>
      </w:r>
    </w:p>
    <w:p w14:paraId="2C70B1E3" w14:textId="77777777" w:rsidR="004760F6" w:rsidRPr="00511237" w:rsidRDefault="004760F6" w:rsidP="004760F6">
      <w:pPr>
        <w:pStyle w:val="50"/>
        <w:shd w:val="clear" w:color="auto" w:fill="auto"/>
        <w:spacing w:before="0" w:after="263"/>
        <w:rPr>
          <w:szCs w:val="24"/>
        </w:rPr>
      </w:pPr>
      <w:proofErr w:type="spellStart"/>
      <w:r w:rsidRPr="00511237">
        <w:rPr>
          <w:szCs w:val="24"/>
        </w:rPr>
        <w:t>Podratçı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tərəfindən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təklif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olunan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qiymət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kotirovkaları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xidmətlərin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dəyərindən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başqa</w:t>
      </w:r>
      <w:proofErr w:type="spellEnd"/>
      <w:r w:rsidRPr="00511237">
        <w:rPr>
          <w:szCs w:val="24"/>
        </w:rPr>
        <w:t xml:space="preserve">, </w:t>
      </w:r>
      <w:proofErr w:type="spellStart"/>
      <w:r w:rsidRPr="00511237">
        <w:rPr>
          <w:szCs w:val="24"/>
        </w:rPr>
        <w:t>vergilər</w:t>
      </w:r>
      <w:proofErr w:type="spellEnd"/>
      <w:r w:rsidRPr="00511237">
        <w:rPr>
          <w:szCs w:val="24"/>
        </w:rPr>
        <w:t xml:space="preserve">, </w:t>
      </w:r>
      <w:proofErr w:type="spellStart"/>
      <w:r w:rsidRPr="00511237">
        <w:rPr>
          <w:szCs w:val="24"/>
        </w:rPr>
        <w:t>icbari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ödənişlər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və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digər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bütün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xərclər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nəzərə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alınmaqla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göstərilməlidir</w:t>
      </w:r>
      <w:proofErr w:type="spellEnd"/>
      <w:r w:rsidRPr="00511237">
        <w:rPr>
          <w:szCs w:val="24"/>
        </w:rPr>
        <w:t>.</w:t>
      </w:r>
    </w:p>
    <w:p w14:paraId="7A650D7B" w14:textId="77777777" w:rsidR="004760F6" w:rsidRPr="00511237" w:rsidRDefault="004760F6" w:rsidP="004760F6">
      <w:pPr>
        <w:keepNext/>
        <w:keepLines/>
        <w:spacing w:after="257" w:line="256" w:lineRule="exact"/>
        <w:jc w:val="both"/>
        <w:rPr>
          <w:rFonts w:ascii="Arial" w:hAnsi="Arial" w:cs="Arial"/>
          <w:b/>
          <w:sz w:val="22"/>
          <w:lang w:val="en-US"/>
        </w:rPr>
      </w:pPr>
      <w:bookmarkStart w:id="2" w:name="bookmark5"/>
      <w:proofErr w:type="spellStart"/>
      <w:r w:rsidRPr="00511237">
        <w:rPr>
          <w:rFonts w:ascii="Arial" w:hAnsi="Arial" w:cs="Arial"/>
          <w:b/>
          <w:sz w:val="22"/>
          <w:lang w:val="en-US"/>
        </w:rPr>
        <w:t>Göstəriləcək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xidmətlər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Kotirovka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sorğusuna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Əlavə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1-də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göstərilən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tələblərə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cavab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verməlidir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>.</w:t>
      </w:r>
      <w:bookmarkEnd w:id="2"/>
    </w:p>
    <w:p w14:paraId="11C3147C" w14:textId="18178BCC" w:rsidR="004760F6" w:rsidRPr="00511237" w:rsidRDefault="004760F6" w:rsidP="004760F6">
      <w:pPr>
        <w:keepNext/>
        <w:keepLines/>
        <w:spacing w:after="257" w:line="259" w:lineRule="exact"/>
        <w:jc w:val="both"/>
        <w:rPr>
          <w:rFonts w:ascii="Arial" w:hAnsi="Arial" w:cs="Arial"/>
          <w:b/>
          <w:sz w:val="22"/>
          <w:lang w:val="en-US"/>
        </w:rPr>
      </w:pPr>
      <w:bookmarkStart w:id="3" w:name="bookmark6"/>
      <w:proofErr w:type="spellStart"/>
      <w:r w:rsidRPr="00511237">
        <w:rPr>
          <w:rFonts w:ascii="Arial" w:hAnsi="Arial" w:cs="Arial"/>
          <w:b/>
          <w:sz w:val="22"/>
          <w:lang w:val="en-US"/>
        </w:rPr>
        <w:t>Xidmətlərin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qiymət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kotirovkaları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qapalı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zərfdə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imzalanıb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və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möhürlənərək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Əmanətlərin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Sığortalanması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Fondu,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Bakı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şəhəri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Babə</w:t>
      </w:r>
      <w:r w:rsidR="00511237" w:rsidRPr="00511237">
        <w:rPr>
          <w:rFonts w:ascii="Arial" w:hAnsi="Arial" w:cs="Arial"/>
          <w:b/>
          <w:sz w:val="22"/>
          <w:lang w:val="en-US"/>
        </w:rPr>
        <w:t>k</w:t>
      </w:r>
      <w:proofErr w:type="spellEnd"/>
      <w:r w:rsidR="00511237"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="00511237" w:rsidRPr="00511237">
        <w:rPr>
          <w:rFonts w:ascii="Arial" w:hAnsi="Arial" w:cs="Arial"/>
          <w:b/>
          <w:sz w:val="22"/>
          <w:lang w:val="en-US"/>
        </w:rPr>
        <w:t>prospekti</w:t>
      </w:r>
      <w:proofErr w:type="spellEnd"/>
      <w:r w:rsidR="00511237" w:rsidRPr="00511237">
        <w:rPr>
          <w:rFonts w:ascii="Arial" w:hAnsi="Arial" w:cs="Arial"/>
          <w:b/>
          <w:sz w:val="22"/>
          <w:lang w:val="en-US"/>
        </w:rPr>
        <w:t xml:space="preserve"> 16 </w:t>
      </w:r>
      <w:proofErr w:type="spellStart"/>
      <w:r w:rsidR="00511237" w:rsidRPr="00511237">
        <w:rPr>
          <w:rFonts w:ascii="Arial" w:hAnsi="Arial" w:cs="Arial"/>
          <w:b/>
          <w:sz w:val="22"/>
          <w:lang w:val="en-US"/>
        </w:rPr>
        <w:t>ünvan</w:t>
      </w:r>
      <w:r w:rsidR="00273534">
        <w:rPr>
          <w:rFonts w:ascii="Arial" w:hAnsi="Arial" w:cs="Arial"/>
          <w:b/>
          <w:sz w:val="22"/>
          <w:lang w:val="en-US"/>
        </w:rPr>
        <w:t>ın</w:t>
      </w:r>
      <w:r w:rsidR="002B5399">
        <w:rPr>
          <w:rFonts w:ascii="Arial" w:hAnsi="Arial" w:cs="Arial"/>
          <w:b/>
          <w:sz w:val="22"/>
          <w:lang w:val="en-US"/>
        </w:rPr>
        <w:t>a</w:t>
      </w:r>
      <w:proofErr w:type="spellEnd"/>
      <w:r w:rsidR="002B5399">
        <w:rPr>
          <w:rFonts w:ascii="Arial" w:hAnsi="Arial" w:cs="Arial"/>
          <w:b/>
          <w:sz w:val="22"/>
          <w:lang w:val="en-US"/>
        </w:rPr>
        <w:t xml:space="preserve"> </w:t>
      </w:r>
      <w:r w:rsidR="001A2A4F">
        <w:rPr>
          <w:rFonts w:ascii="Arial" w:hAnsi="Arial" w:cs="Arial"/>
          <w:b/>
          <w:sz w:val="22"/>
          <w:lang w:val="en-US"/>
        </w:rPr>
        <w:t>25</w:t>
      </w:r>
      <w:r w:rsidR="00166CDA">
        <w:rPr>
          <w:rFonts w:ascii="Arial" w:hAnsi="Arial" w:cs="Arial"/>
          <w:b/>
          <w:sz w:val="22"/>
          <w:lang w:val="en-US"/>
        </w:rPr>
        <w:t xml:space="preserve"> may</w:t>
      </w:r>
      <w:r w:rsidR="00511237" w:rsidRPr="00511237">
        <w:rPr>
          <w:rFonts w:ascii="Arial" w:hAnsi="Arial" w:cs="Arial"/>
          <w:b/>
          <w:sz w:val="22"/>
          <w:lang w:val="en-US"/>
        </w:rPr>
        <w:t xml:space="preserve"> 202</w:t>
      </w:r>
      <w:r w:rsidR="001A2A4F">
        <w:rPr>
          <w:rFonts w:ascii="Arial" w:hAnsi="Arial" w:cs="Arial"/>
          <w:b/>
          <w:sz w:val="22"/>
          <w:lang w:val="en-US"/>
        </w:rPr>
        <w:t>6</w:t>
      </w:r>
      <w:r w:rsidR="00E1375A">
        <w:rPr>
          <w:rFonts w:ascii="Arial" w:hAnsi="Arial" w:cs="Arial"/>
          <w:b/>
          <w:sz w:val="22"/>
          <w:lang w:val="en-US"/>
        </w:rPr>
        <w:t>-c</w:t>
      </w:r>
      <w:r w:rsidR="001A2A4F">
        <w:rPr>
          <w:rFonts w:ascii="Arial" w:hAnsi="Arial" w:cs="Arial"/>
          <w:b/>
          <w:sz w:val="22"/>
          <w:lang w:val="en-US"/>
        </w:rPr>
        <w:t>ı</w:t>
      </w:r>
      <w:r w:rsidR="00273534">
        <w:rPr>
          <w:rFonts w:ascii="Arial" w:hAnsi="Arial" w:cs="Arial"/>
          <w:b/>
          <w:sz w:val="22"/>
          <w:lang w:val="en-US"/>
        </w:rPr>
        <w:t xml:space="preserve"> il,</w:t>
      </w:r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saat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12:00-a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qədər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təqdim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511237">
        <w:rPr>
          <w:rFonts w:ascii="Arial" w:hAnsi="Arial" w:cs="Arial"/>
          <w:b/>
          <w:sz w:val="22"/>
          <w:lang w:val="en-US"/>
        </w:rPr>
        <w:t>olunmalıdır</w:t>
      </w:r>
      <w:proofErr w:type="spellEnd"/>
      <w:r w:rsidRPr="00511237">
        <w:rPr>
          <w:rFonts w:ascii="Arial" w:hAnsi="Arial" w:cs="Arial"/>
          <w:b/>
          <w:sz w:val="22"/>
          <w:lang w:val="en-US"/>
        </w:rPr>
        <w:t>.</w:t>
      </w:r>
      <w:bookmarkEnd w:id="3"/>
    </w:p>
    <w:p w14:paraId="03F582A3" w14:textId="2E53ADD6" w:rsidR="004760F6" w:rsidRPr="00511237" w:rsidRDefault="004760F6" w:rsidP="004760F6">
      <w:pPr>
        <w:pStyle w:val="22"/>
        <w:shd w:val="clear" w:color="auto" w:fill="auto"/>
        <w:spacing w:before="0" w:after="266" w:line="263" w:lineRule="exact"/>
        <w:ind w:firstLine="0"/>
        <w:rPr>
          <w:szCs w:val="24"/>
        </w:rPr>
      </w:pPr>
      <w:proofErr w:type="spellStart"/>
      <w:r w:rsidRPr="00511237">
        <w:rPr>
          <w:szCs w:val="24"/>
        </w:rPr>
        <w:t>Xidmətlərin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qiymət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katirovka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zərflə</w:t>
      </w:r>
      <w:r w:rsidR="002B5399">
        <w:rPr>
          <w:szCs w:val="24"/>
        </w:rPr>
        <w:t>rinin</w:t>
      </w:r>
      <w:proofErr w:type="spellEnd"/>
      <w:r w:rsidR="002B5399">
        <w:rPr>
          <w:szCs w:val="24"/>
        </w:rPr>
        <w:t xml:space="preserve"> </w:t>
      </w:r>
      <w:proofErr w:type="spellStart"/>
      <w:r w:rsidR="002B5399">
        <w:rPr>
          <w:szCs w:val="24"/>
        </w:rPr>
        <w:t>açılışı</w:t>
      </w:r>
      <w:proofErr w:type="spellEnd"/>
      <w:r w:rsidR="002B5399">
        <w:rPr>
          <w:szCs w:val="24"/>
        </w:rPr>
        <w:t xml:space="preserve"> </w:t>
      </w:r>
      <w:r w:rsidR="001A2A4F" w:rsidRPr="001A2A4F">
        <w:rPr>
          <w:szCs w:val="24"/>
        </w:rPr>
        <w:t>25 may 2026-cı il</w:t>
      </w:r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tarixində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saat</w:t>
      </w:r>
      <w:proofErr w:type="spellEnd"/>
      <w:r w:rsidRPr="00511237">
        <w:rPr>
          <w:szCs w:val="24"/>
        </w:rPr>
        <w:t xml:space="preserve"> 16:00-da </w:t>
      </w:r>
      <w:proofErr w:type="spellStart"/>
      <w:r w:rsidRPr="00511237">
        <w:rPr>
          <w:szCs w:val="24"/>
        </w:rPr>
        <w:t>Əmanətlərin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Sığortalanması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Fondunun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ofisində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həyata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keçiriləcəkdir</w:t>
      </w:r>
      <w:proofErr w:type="spellEnd"/>
      <w:r w:rsidRPr="00511237">
        <w:rPr>
          <w:szCs w:val="24"/>
        </w:rPr>
        <w:t>.</w:t>
      </w:r>
    </w:p>
    <w:p w14:paraId="7CA1536B" w14:textId="77777777" w:rsidR="004760F6" w:rsidRPr="00511237" w:rsidRDefault="004760F6" w:rsidP="004760F6">
      <w:pPr>
        <w:pStyle w:val="22"/>
        <w:shd w:val="clear" w:color="auto" w:fill="auto"/>
        <w:spacing w:before="0" w:after="268" w:line="256" w:lineRule="exact"/>
        <w:ind w:firstLine="0"/>
        <w:rPr>
          <w:szCs w:val="24"/>
        </w:rPr>
      </w:pPr>
      <w:proofErr w:type="spellStart"/>
      <w:r w:rsidRPr="00511237">
        <w:rPr>
          <w:szCs w:val="24"/>
        </w:rPr>
        <w:t>Tibbi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sığorta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xidməti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ilə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bağlı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ən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sərfəli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qiymət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və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təklif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vermiş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iddiaçı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kotirovka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prosedurunun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qalibi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müəyyən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olunacaqdır</w:t>
      </w:r>
      <w:proofErr w:type="spellEnd"/>
      <w:r w:rsidRPr="00511237">
        <w:rPr>
          <w:szCs w:val="24"/>
        </w:rPr>
        <w:t>.</w:t>
      </w:r>
    </w:p>
    <w:p w14:paraId="540A3684" w14:textId="77777777" w:rsidR="004760F6" w:rsidRPr="00511237" w:rsidRDefault="004760F6" w:rsidP="004760F6">
      <w:pPr>
        <w:pStyle w:val="22"/>
        <w:shd w:val="clear" w:color="auto" w:fill="auto"/>
        <w:spacing w:before="0" w:after="252"/>
        <w:ind w:firstLine="0"/>
        <w:rPr>
          <w:szCs w:val="24"/>
        </w:rPr>
      </w:pPr>
      <w:proofErr w:type="spellStart"/>
      <w:r w:rsidRPr="00511237">
        <w:rPr>
          <w:szCs w:val="24"/>
        </w:rPr>
        <w:t>İddiaçılar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qiymət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kotirovkaları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və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təkliflərlə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bərabər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aşağıdakı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sənədləri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təqdim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etməlidirlər</w:t>
      </w:r>
      <w:proofErr w:type="spellEnd"/>
      <w:r w:rsidRPr="00511237">
        <w:rPr>
          <w:szCs w:val="24"/>
        </w:rPr>
        <w:t>:</w:t>
      </w:r>
    </w:p>
    <w:p w14:paraId="26DA4F87" w14:textId="77777777" w:rsidR="004760F6" w:rsidRPr="00511237" w:rsidRDefault="004760F6" w:rsidP="004760F6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56" w:lineRule="exact"/>
        <w:ind w:left="740"/>
        <w:jc w:val="left"/>
        <w:rPr>
          <w:szCs w:val="24"/>
        </w:rPr>
      </w:pPr>
      <w:proofErr w:type="spellStart"/>
      <w:r w:rsidRPr="00511237">
        <w:rPr>
          <w:szCs w:val="24"/>
        </w:rPr>
        <w:t>Hüquqi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statusu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və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dövlət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qeydiyyatını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təsdiq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edən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sənədlərin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surətləri</w:t>
      </w:r>
      <w:proofErr w:type="spellEnd"/>
      <w:r w:rsidRPr="00511237">
        <w:rPr>
          <w:szCs w:val="24"/>
        </w:rPr>
        <w:t xml:space="preserve"> (</w:t>
      </w:r>
      <w:proofErr w:type="spellStart"/>
      <w:r w:rsidRPr="00511237">
        <w:rPr>
          <w:szCs w:val="24"/>
        </w:rPr>
        <w:t>nizamnamə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və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dövlət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qeydiyyat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şəhadətnaməsi</w:t>
      </w:r>
      <w:proofErr w:type="spellEnd"/>
      <w:r w:rsidRPr="00511237">
        <w:rPr>
          <w:szCs w:val="24"/>
        </w:rPr>
        <w:t>),</w:t>
      </w:r>
    </w:p>
    <w:p w14:paraId="2029C543" w14:textId="77777777" w:rsidR="004760F6" w:rsidRPr="00511237" w:rsidRDefault="004760F6" w:rsidP="004760F6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56" w:lineRule="exact"/>
        <w:ind w:left="740"/>
        <w:jc w:val="left"/>
        <w:rPr>
          <w:szCs w:val="24"/>
        </w:rPr>
      </w:pPr>
      <w:r w:rsidRPr="00511237">
        <w:rPr>
          <w:szCs w:val="24"/>
        </w:rPr>
        <w:t xml:space="preserve">ƏDV </w:t>
      </w:r>
      <w:proofErr w:type="spellStart"/>
      <w:r w:rsidRPr="00511237">
        <w:rPr>
          <w:szCs w:val="24"/>
        </w:rPr>
        <w:t>qeydiyyatının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olub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olmamasını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müəyyən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etməyə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imkan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verən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sənədlərin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surətləri</w:t>
      </w:r>
      <w:proofErr w:type="spellEnd"/>
      <w:r w:rsidRPr="00511237">
        <w:rPr>
          <w:szCs w:val="24"/>
        </w:rPr>
        <w:t xml:space="preserve">, VÖEN, bank </w:t>
      </w:r>
      <w:proofErr w:type="spellStart"/>
      <w:r w:rsidRPr="00511237">
        <w:rPr>
          <w:szCs w:val="24"/>
        </w:rPr>
        <w:t>rekvizitləri</w:t>
      </w:r>
      <w:proofErr w:type="spellEnd"/>
      <w:r w:rsidRPr="00511237">
        <w:rPr>
          <w:szCs w:val="24"/>
        </w:rPr>
        <w:t>,</w:t>
      </w:r>
    </w:p>
    <w:p w14:paraId="7D815F4C" w14:textId="77777777" w:rsidR="00166CDA" w:rsidRDefault="004760F6" w:rsidP="00166CDA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1" w:lineRule="exact"/>
        <w:ind w:left="740"/>
        <w:jc w:val="left"/>
        <w:rPr>
          <w:szCs w:val="24"/>
        </w:rPr>
      </w:pPr>
      <w:proofErr w:type="spellStart"/>
      <w:r w:rsidRPr="00511237">
        <w:rPr>
          <w:szCs w:val="24"/>
        </w:rPr>
        <w:t>Sığorta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fəaliyyətinin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həyata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keçirilməsinə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dair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lisenziyanın</w:t>
      </w:r>
      <w:proofErr w:type="spellEnd"/>
      <w:r w:rsidRPr="00511237">
        <w:rPr>
          <w:szCs w:val="24"/>
        </w:rPr>
        <w:t xml:space="preserve"> notarial </w:t>
      </w:r>
      <w:proofErr w:type="spellStart"/>
      <w:r w:rsidRPr="00511237">
        <w:rPr>
          <w:szCs w:val="24"/>
        </w:rPr>
        <w:t>qaydada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təsdiq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edilmiş</w:t>
      </w:r>
      <w:proofErr w:type="spellEnd"/>
      <w:r w:rsidRPr="00511237">
        <w:rPr>
          <w:szCs w:val="24"/>
        </w:rPr>
        <w:t xml:space="preserve"> </w:t>
      </w:r>
      <w:proofErr w:type="spellStart"/>
      <w:r w:rsidRPr="00511237">
        <w:rPr>
          <w:szCs w:val="24"/>
        </w:rPr>
        <w:t>surəti</w:t>
      </w:r>
      <w:proofErr w:type="spellEnd"/>
      <w:r w:rsidRPr="00511237">
        <w:rPr>
          <w:szCs w:val="24"/>
        </w:rPr>
        <w:t>.</w:t>
      </w:r>
      <w:bookmarkStart w:id="4" w:name="bookmark7"/>
    </w:p>
    <w:p w14:paraId="6731DD25" w14:textId="77777777" w:rsidR="00166CDA" w:rsidRDefault="00166CDA" w:rsidP="00166CDA">
      <w:pPr>
        <w:pStyle w:val="22"/>
        <w:shd w:val="clear" w:color="auto" w:fill="auto"/>
        <w:tabs>
          <w:tab w:val="left" w:pos="742"/>
        </w:tabs>
        <w:spacing w:before="0" w:after="0" w:line="241" w:lineRule="exact"/>
        <w:ind w:firstLine="0"/>
        <w:jc w:val="left"/>
        <w:rPr>
          <w:szCs w:val="24"/>
        </w:rPr>
      </w:pPr>
    </w:p>
    <w:p w14:paraId="7EFDBC10" w14:textId="77777777" w:rsidR="00166CDA" w:rsidRDefault="00166CDA" w:rsidP="00166CDA">
      <w:pPr>
        <w:pStyle w:val="22"/>
        <w:shd w:val="clear" w:color="auto" w:fill="auto"/>
        <w:tabs>
          <w:tab w:val="left" w:pos="742"/>
        </w:tabs>
        <w:spacing w:before="0" w:after="0" w:line="241" w:lineRule="exact"/>
        <w:ind w:firstLine="0"/>
        <w:jc w:val="left"/>
        <w:rPr>
          <w:szCs w:val="24"/>
        </w:rPr>
      </w:pPr>
    </w:p>
    <w:p w14:paraId="6724BA08" w14:textId="77777777" w:rsidR="004760F6" w:rsidRPr="00166CDA" w:rsidRDefault="00166CDA" w:rsidP="00166CDA">
      <w:pPr>
        <w:pStyle w:val="22"/>
        <w:shd w:val="clear" w:color="auto" w:fill="auto"/>
        <w:tabs>
          <w:tab w:val="left" w:pos="742"/>
        </w:tabs>
        <w:spacing w:before="0" w:after="0" w:line="241" w:lineRule="exact"/>
        <w:ind w:firstLine="0"/>
        <w:jc w:val="left"/>
        <w:rPr>
          <w:szCs w:val="24"/>
        </w:rPr>
      </w:pPr>
      <w:r>
        <w:rPr>
          <w:szCs w:val="24"/>
        </w:rPr>
        <w:tab/>
      </w:r>
      <w:proofErr w:type="spellStart"/>
      <w:r w:rsidR="004760F6" w:rsidRPr="00166CDA">
        <w:t>Əlavə</w:t>
      </w:r>
      <w:proofErr w:type="spellEnd"/>
      <w:r w:rsidR="004760F6" w:rsidRPr="00166CDA">
        <w:t xml:space="preserve"> </w:t>
      </w:r>
      <w:proofErr w:type="spellStart"/>
      <w:r w:rsidR="004760F6" w:rsidRPr="00166CDA">
        <w:t>olunur</w:t>
      </w:r>
      <w:proofErr w:type="spellEnd"/>
      <w:r w:rsidR="004760F6" w:rsidRPr="00166CDA">
        <w:t>:</w:t>
      </w:r>
      <w:bookmarkEnd w:id="4"/>
    </w:p>
    <w:p w14:paraId="0701A771" w14:textId="77777777" w:rsidR="004760F6" w:rsidRPr="00511237" w:rsidRDefault="004760F6" w:rsidP="004760F6">
      <w:pPr>
        <w:pStyle w:val="22"/>
        <w:numPr>
          <w:ilvl w:val="0"/>
          <w:numId w:val="2"/>
        </w:numPr>
        <w:shd w:val="clear" w:color="auto" w:fill="auto"/>
        <w:tabs>
          <w:tab w:val="left" w:pos="717"/>
        </w:tabs>
        <w:spacing w:before="0" w:after="0" w:line="256" w:lineRule="exact"/>
        <w:ind w:left="700" w:hanging="320"/>
        <w:jc w:val="left"/>
        <w:rPr>
          <w:szCs w:val="24"/>
          <w:lang w:val="ru-RU"/>
        </w:rPr>
      </w:pPr>
      <w:r w:rsidRPr="00511237">
        <w:rPr>
          <w:szCs w:val="24"/>
          <w:lang w:val="ru-RU"/>
        </w:rPr>
        <w:t>Ə</w:t>
      </w:r>
      <w:r w:rsidRPr="00511237">
        <w:rPr>
          <w:szCs w:val="24"/>
        </w:rPr>
        <w:t>man</w:t>
      </w:r>
      <w:r w:rsidRPr="00511237">
        <w:rPr>
          <w:szCs w:val="24"/>
          <w:lang w:val="ru-RU"/>
        </w:rPr>
        <w:t>ə</w:t>
      </w:r>
      <w:proofErr w:type="spellStart"/>
      <w:r w:rsidRPr="00511237">
        <w:rPr>
          <w:szCs w:val="24"/>
        </w:rPr>
        <w:t>tl</w:t>
      </w:r>
      <w:proofErr w:type="spellEnd"/>
      <w:r w:rsidRPr="00511237">
        <w:rPr>
          <w:szCs w:val="24"/>
          <w:lang w:val="ru-RU"/>
        </w:rPr>
        <w:t>ə</w:t>
      </w:r>
      <w:proofErr w:type="spellStart"/>
      <w:r w:rsidRPr="00511237">
        <w:rPr>
          <w:szCs w:val="24"/>
        </w:rPr>
        <w:t>rin</w:t>
      </w:r>
      <w:proofErr w:type="spellEnd"/>
      <w:r w:rsidRPr="00511237">
        <w:rPr>
          <w:szCs w:val="24"/>
          <w:lang w:val="ru-RU"/>
        </w:rPr>
        <w:t xml:space="preserve"> </w:t>
      </w:r>
      <w:r w:rsidRPr="00511237">
        <w:rPr>
          <w:szCs w:val="24"/>
        </w:rPr>
        <w:t>S</w:t>
      </w:r>
      <w:r w:rsidRPr="00511237">
        <w:rPr>
          <w:szCs w:val="24"/>
          <w:lang w:val="ru-RU"/>
        </w:rPr>
        <w:t>ığ</w:t>
      </w:r>
      <w:proofErr w:type="spellStart"/>
      <w:r w:rsidRPr="00511237">
        <w:rPr>
          <w:szCs w:val="24"/>
        </w:rPr>
        <w:t>ortalanmas</w:t>
      </w:r>
      <w:proofErr w:type="spellEnd"/>
      <w:r w:rsidRPr="00511237">
        <w:rPr>
          <w:szCs w:val="24"/>
          <w:lang w:val="ru-RU"/>
        </w:rPr>
        <w:t xml:space="preserve">ı </w:t>
      </w:r>
      <w:proofErr w:type="spellStart"/>
      <w:r w:rsidRPr="00511237">
        <w:rPr>
          <w:szCs w:val="24"/>
        </w:rPr>
        <w:t>Fondunun</w:t>
      </w:r>
      <w:proofErr w:type="spellEnd"/>
      <w:r w:rsidRPr="00511237">
        <w:rPr>
          <w:szCs w:val="24"/>
          <w:lang w:val="ru-RU"/>
        </w:rPr>
        <w:t xml:space="preserve"> </w:t>
      </w:r>
      <w:r w:rsidRPr="00511237">
        <w:rPr>
          <w:szCs w:val="24"/>
        </w:rPr>
        <w:t>i</w:t>
      </w:r>
      <w:r w:rsidRPr="00511237">
        <w:rPr>
          <w:szCs w:val="24"/>
          <w:lang w:val="ru-RU"/>
        </w:rPr>
        <w:t>şç</w:t>
      </w:r>
      <w:r w:rsidRPr="00511237">
        <w:rPr>
          <w:szCs w:val="24"/>
        </w:rPr>
        <w:t>il</w:t>
      </w:r>
      <w:r w:rsidRPr="00511237">
        <w:rPr>
          <w:szCs w:val="24"/>
          <w:lang w:val="ru-RU"/>
        </w:rPr>
        <w:t>ə</w:t>
      </w:r>
      <w:proofErr w:type="spellStart"/>
      <w:r w:rsidRPr="00511237">
        <w:rPr>
          <w:szCs w:val="24"/>
        </w:rPr>
        <w:t>rinin</w:t>
      </w:r>
      <w:proofErr w:type="spellEnd"/>
      <w:r w:rsidRPr="00511237">
        <w:rPr>
          <w:szCs w:val="24"/>
          <w:lang w:val="ru-RU"/>
        </w:rPr>
        <w:t xml:space="preserve"> </w:t>
      </w:r>
      <w:proofErr w:type="spellStart"/>
      <w:r w:rsidRPr="00511237">
        <w:rPr>
          <w:szCs w:val="24"/>
        </w:rPr>
        <w:t>tibbi</w:t>
      </w:r>
      <w:proofErr w:type="spellEnd"/>
      <w:r w:rsidRPr="00511237">
        <w:rPr>
          <w:szCs w:val="24"/>
          <w:lang w:val="ru-RU"/>
        </w:rPr>
        <w:t xml:space="preserve"> </w:t>
      </w:r>
      <w:r w:rsidRPr="00511237">
        <w:rPr>
          <w:szCs w:val="24"/>
        </w:rPr>
        <w:t>s</w:t>
      </w:r>
      <w:r w:rsidRPr="00511237">
        <w:rPr>
          <w:szCs w:val="24"/>
          <w:lang w:val="ru-RU"/>
        </w:rPr>
        <w:t>ığ</w:t>
      </w:r>
      <w:proofErr w:type="spellStart"/>
      <w:r w:rsidRPr="00511237">
        <w:rPr>
          <w:szCs w:val="24"/>
        </w:rPr>
        <w:t>ortalanmas</w:t>
      </w:r>
      <w:proofErr w:type="spellEnd"/>
      <w:r w:rsidRPr="00511237">
        <w:rPr>
          <w:szCs w:val="24"/>
          <w:lang w:val="ru-RU"/>
        </w:rPr>
        <w:t>ı ü</w:t>
      </w:r>
      <w:proofErr w:type="spellStart"/>
      <w:r w:rsidRPr="00511237">
        <w:rPr>
          <w:szCs w:val="24"/>
        </w:rPr>
        <w:t>zr</w:t>
      </w:r>
      <w:proofErr w:type="spellEnd"/>
      <w:r w:rsidRPr="00511237">
        <w:rPr>
          <w:szCs w:val="24"/>
          <w:lang w:val="ru-RU"/>
        </w:rPr>
        <w:t xml:space="preserve">ə </w:t>
      </w:r>
      <w:proofErr w:type="spellStart"/>
      <w:r w:rsidRPr="00511237">
        <w:rPr>
          <w:szCs w:val="24"/>
        </w:rPr>
        <w:t>xidm</w:t>
      </w:r>
      <w:proofErr w:type="spellEnd"/>
      <w:r w:rsidRPr="00511237">
        <w:rPr>
          <w:szCs w:val="24"/>
          <w:lang w:val="ru-RU"/>
        </w:rPr>
        <w:t>ə</w:t>
      </w:r>
      <w:r w:rsidRPr="00511237">
        <w:rPr>
          <w:szCs w:val="24"/>
        </w:rPr>
        <w:t>t</w:t>
      </w:r>
      <w:r w:rsidRPr="00511237">
        <w:rPr>
          <w:szCs w:val="24"/>
          <w:lang w:val="ru-RU"/>
        </w:rPr>
        <w:t xml:space="preserve"> </w:t>
      </w:r>
      <w:proofErr w:type="spellStart"/>
      <w:r w:rsidRPr="00511237">
        <w:rPr>
          <w:szCs w:val="24"/>
        </w:rPr>
        <w:t>proqram</w:t>
      </w:r>
      <w:proofErr w:type="spellEnd"/>
      <w:r w:rsidRPr="00511237">
        <w:rPr>
          <w:szCs w:val="24"/>
          <w:lang w:val="ru-RU"/>
        </w:rPr>
        <w:t>ı</w:t>
      </w:r>
      <w:proofErr w:type="spellStart"/>
      <w:r w:rsidRPr="00511237">
        <w:rPr>
          <w:szCs w:val="24"/>
        </w:rPr>
        <w:t>na</w:t>
      </w:r>
      <w:proofErr w:type="spellEnd"/>
      <w:r w:rsidRPr="00511237">
        <w:rPr>
          <w:szCs w:val="24"/>
          <w:lang w:val="ru-RU"/>
        </w:rPr>
        <w:t xml:space="preserve"> </w:t>
      </w:r>
      <w:proofErr w:type="spellStart"/>
      <w:r w:rsidRPr="00511237">
        <w:rPr>
          <w:szCs w:val="24"/>
        </w:rPr>
        <w:t>dair</w:t>
      </w:r>
      <w:proofErr w:type="spellEnd"/>
      <w:r w:rsidRPr="00511237">
        <w:rPr>
          <w:szCs w:val="24"/>
          <w:lang w:val="ru-RU"/>
        </w:rPr>
        <w:t xml:space="preserve"> </w:t>
      </w:r>
      <w:r w:rsidRPr="00511237">
        <w:rPr>
          <w:szCs w:val="24"/>
        </w:rPr>
        <w:t>t</w:t>
      </w:r>
      <w:r w:rsidRPr="00511237">
        <w:rPr>
          <w:szCs w:val="24"/>
          <w:lang w:val="ru-RU"/>
        </w:rPr>
        <w:t>ə</w:t>
      </w:r>
      <w:r w:rsidRPr="00511237">
        <w:rPr>
          <w:szCs w:val="24"/>
        </w:rPr>
        <w:t>l</w:t>
      </w:r>
      <w:r w:rsidRPr="00511237">
        <w:rPr>
          <w:szCs w:val="24"/>
          <w:lang w:val="ru-RU"/>
        </w:rPr>
        <w:t>ə</w:t>
      </w:r>
      <w:r w:rsidRPr="00511237">
        <w:rPr>
          <w:szCs w:val="24"/>
        </w:rPr>
        <w:t>bl</w:t>
      </w:r>
      <w:r w:rsidRPr="00511237">
        <w:rPr>
          <w:szCs w:val="24"/>
          <w:lang w:val="ru-RU"/>
        </w:rPr>
        <w:t>ə</w:t>
      </w:r>
      <w:r w:rsidRPr="00511237">
        <w:rPr>
          <w:szCs w:val="24"/>
        </w:rPr>
        <w:t>r</w:t>
      </w:r>
      <w:r w:rsidRPr="00511237">
        <w:rPr>
          <w:szCs w:val="24"/>
          <w:lang w:val="ru-RU"/>
        </w:rPr>
        <w:t xml:space="preserve"> (Ə</w:t>
      </w:r>
      <w:proofErr w:type="spellStart"/>
      <w:r w:rsidRPr="00511237">
        <w:rPr>
          <w:szCs w:val="24"/>
        </w:rPr>
        <w:t>lav</w:t>
      </w:r>
      <w:proofErr w:type="spellEnd"/>
      <w:r w:rsidRPr="00511237">
        <w:rPr>
          <w:szCs w:val="24"/>
          <w:lang w:val="ru-RU"/>
        </w:rPr>
        <w:t>ə №1);</w:t>
      </w:r>
    </w:p>
    <w:p w14:paraId="6581480E" w14:textId="470365B8" w:rsidR="00494B43" w:rsidRPr="009E4BB7" w:rsidRDefault="00494B43" w:rsidP="00195542">
      <w:pPr>
        <w:pStyle w:val="22"/>
        <w:shd w:val="clear" w:color="auto" w:fill="auto"/>
        <w:tabs>
          <w:tab w:val="left" w:pos="731"/>
        </w:tabs>
        <w:spacing w:before="0" w:after="388" w:line="256" w:lineRule="exact"/>
        <w:ind w:left="380" w:firstLine="0"/>
        <w:jc w:val="left"/>
        <w:rPr>
          <w:szCs w:val="24"/>
          <w:lang w:val="ru-RU"/>
        </w:rPr>
      </w:pPr>
    </w:p>
    <w:sectPr w:rsidR="00494B43" w:rsidRPr="009E4B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AFF5" w14:textId="77777777" w:rsidR="00A47EDC" w:rsidRDefault="00A47EDC" w:rsidP="004760F6">
      <w:r>
        <w:separator/>
      </w:r>
    </w:p>
  </w:endnote>
  <w:endnote w:type="continuationSeparator" w:id="0">
    <w:p w14:paraId="28F134CB" w14:textId="77777777" w:rsidR="00A47EDC" w:rsidRDefault="00A47EDC" w:rsidP="004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481C" w14:textId="77777777" w:rsidR="00A47EDC" w:rsidRDefault="00A47EDC" w:rsidP="004760F6">
      <w:r>
        <w:separator/>
      </w:r>
    </w:p>
  </w:footnote>
  <w:footnote w:type="continuationSeparator" w:id="0">
    <w:p w14:paraId="6F39968A" w14:textId="77777777" w:rsidR="00A47EDC" w:rsidRDefault="00A47EDC" w:rsidP="0047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BDA"/>
    <w:multiLevelType w:val="multilevel"/>
    <w:tmpl w:val="6C1272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31829"/>
    <w:multiLevelType w:val="multilevel"/>
    <w:tmpl w:val="2BF49E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C3224"/>
    <w:multiLevelType w:val="hybridMultilevel"/>
    <w:tmpl w:val="48B24622"/>
    <w:lvl w:ilvl="0" w:tplc="9710D1D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6F91"/>
    <w:multiLevelType w:val="hybridMultilevel"/>
    <w:tmpl w:val="1D44427A"/>
    <w:lvl w:ilvl="0" w:tplc="FEF47E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2479F"/>
    <w:multiLevelType w:val="hybridMultilevel"/>
    <w:tmpl w:val="EF2CF26E"/>
    <w:lvl w:ilvl="0" w:tplc="BE58AD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19992">
    <w:abstractNumId w:val="1"/>
  </w:num>
  <w:num w:numId="2" w16cid:durableId="865214441">
    <w:abstractNumId w:val="0"/>
  </w:num>
  <w:num w:numId="3" w16cid:durableId="875042823">
    <w:abstractNumId w:val="2"/>
  </w:num>
  <w:num w:numId="4" w16cid:durableId="1065105950">
    <w:abstractNumId w:val="3"/>
  </w:num>
  <w:num w:numId="5" w16cid:durableId="63533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F6"/>
    <w:rsid w:val="00005621"/>
    <w:rsid w:val="00097AE0"/>
    <w:rsid w:val="000A03C5"/>
    <w:rsid w:val="00166CDA"/>
    <w:rsid w:val="00195542"/>
    <w:rsid w:val="001A2A4F"/>
    <w:rsid w:val="0021378C"/>
    <w:rsid w:val="00273534"/>
    <w:rsid w:val="002835C8"/>
    <w:rsid w:val="002B5399"/>
    <w:rsid w:val="00395476"/>
    <w:rsid w:val="004760F6"/>
    <w:rsid w:val="00494B43"/>
    <w:rsid w:val="00511237"/>
    <w:rsid w:val="0052339B"/>
    <w:rsid w:val="005F0945"/>
    <w:rsid w:val="006160D2"/>
    <w:rsid w:val="006221C7"/>
    <w:rsid w:val="006618CF"/>
    <w:rsid w:val="006A63B2"/>
    <w:rsid w:val="0073461B"/>
    <w:rsid w:val="007C48DA"/>
    <w:rsid w:val="008F150C"/>
    <w:rsid w:val="009E4BB7"/>
    <w:rsid w:val="00A45B2D"/>
    <w:rsid w:val="00A47EDC"/>
    <w:rsid w:val="00A70B61"/>
    <w:rsid w:val="00AE015E"/>
    <w:rsid w:val="00B01E59"/>
    <w:rsid w:val="00B37FD1"/>
    <w:rsid w:val="00B82597"/>
    <w:rsid w:val="00B82E8A"/>
    <w:rsid w:val="00BC0596"/>
    <w:rsid w:val="00C2721D"/>
    <w:rsid w:val="00C81153"/>
    <w:rsid w:val="00D10BC0"/>
    <w:rsid w:val="00D8031F"/>
    <w:rsid w:val="00DA4C89"/>
    <w:rsid w:val="00DD737D"/>
    <w:rsid w:val="00E1375A"/>
    <w:rsid w:val="00E4084E"/>
    <w:rsid w:val="00E60049"/>
    <w:rsid w:val="00E66D3F"/>
    <w:rsid w:val="00F0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2CB3"/>
  <w15:chartTrackingRefBased/>
  <w15:docId w15:val="{8CE9E861-F354-4362-A729-C5D42EC4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0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rsid w:val="004760F6"/>
    <w:rPr>
      <w:rFonts w:ascii="Arial" w:eastAsia="Arial" w:hAnsi="Arial" w:cs="Arial"/>
      <w:i/>
      <w:iCs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4760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2">
    <w:name w:val="Заголовок №2"/>
    <w:basedOn w:val="DefaultParagraphFont"/>
    <w:rsid w:val="004760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20">
    <w:name w:val="Заголовок №2 + Не полужирный;Курсив"/>
    <w:basedOn w:val="DefaultParagraphFont"/>
    <w:rsid w:val="004760F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4760F6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4760F6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60F6"/>
    <w:pPr>
      <w:shd w:val="clear" w:color="auto" w:fill="FFFFFF"/>
      <w:spacing w:before="540" w:after="260" w:line="246" w:lineRule="exact"/>
      <w:jc w:val="both"/>
    </w:pPr>
    <w:rPr>
      <w:rFonts w:ascii="Arial" w:eastAsia="Arial" w:hAnsi="Arial" w:cs="Arial"/>
      <w:i/>
      <w:iCs/>
      <w:color w:val="auto"/>
      <w:sz w:val="22"/>
      <w:szCs w:val="22"/>
      <w:lang w:val="en-US" w:eastAsia="en-US"/>
    </w:rPr>
  </w:style>
  <w:style w:type="paragraph" w:customStyle="1" w:styleId="22">
    <w:name w:val="Основной текст (2)"/>
    <w:basedOn w:val="Normal"/>
    <w:link w:val="21"/>
    <w:rsid w:val="004760F6"/>
    <w:pPr>
      <w:shd w:val="clear" w:color="auto" w:fill="FFFFFF"/>
      <w:spacing w:before="260" w:after="260" w:line="246" w:lineRule="exact"/>
      <w:ind w:hanging="340"/>
      <w:jc w:val="both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50">
    <w:name w:val="Основной текст (5)"/>
    <w:basedOn w:val="Normal"/>
    <w:link w:val="5"/>
    <w:rsid w:val="004760F6"/>
    <w:pPr>
      <w:shd w:val="clear" w:color="auto" w:fill="FFFFFF"/>
      <w:spacing w:before="260" w:after="260" w:line="259" w:lineRule="exact"/>
      <w:jc w:val="both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6">
    <w:name w:val="Основной текст (6)_"/>
    <w:basedOn w:val="DefaultParagraphFont"/>
    <w:link w:val="60"/>
    <w:rsid w:val="00511237"/>
    <w:rPr>
      <w:rFonts w:ascii="Arial" w:eastAsia="Arial" w:hAnsi="Arial" w:cs="Arial"/>
      <w:b/>
      <w:bCs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511237"/>
    <w:pPr>
      <w:shd w:val="clear" w:color="auto" w:fill="FFFFFF"/>
      <w:spacing w:before="140" w:line="256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16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4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Əli R. Sultanzadə</dc:creator>
  <cp:keywords/>
  <dc:description/>
  <cp:lastModifiedBy>Nərgiz Mahmudova</cp:lastModifiedBy>
  <cp:revision>18</cp:revision>
  <dcterms:created xsi:type="dcterms:W3CDTF">2021-04-20T15:36:00Z</dcterms:created>
  <dcterms:modified xsi:type="dcterms:W3CDTF">2026-05-13T07:16:00Z</dcterms:modified>
</cp:coreProperties>
</file>